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BE" w:rsidRDefault="00270B2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153BE" w:rsidRDefault="00270B2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153BE" w:rsidRDefault="00270B2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153BE" w:rsidRDefault="00B153BE"/>
    <w:p w:rsidR="00B153BE" w:rsidRDefault="0027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153BE" w:rsidRDefault="00B153BE">
      <w:pPr>
        <w:rPr>
          <w:sz w:val="28"/>
          <w:szCs w:val="28"/>
        </w:rPr>
      </w:pPr>
    </w:p>
    <w:p w:rsidR="00B153BE" w:rsidRDefault="00D269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70B27">
        <w:rPr>
          <w:bCs/>
          <w:sz w:val="28"/>
          <w:szCs w:val="28"/>
        </w:rPr>
        <w:t xml:space="preserve">  августа  2026 г.</w:t>
      </w:r>
      <w:r w:rsidR="00270B27">
        <w:rPr>
          <w:bCs/>
          <w:sz w:val="28"/>
          <w:szCs w:val="28"/>
        </w:rPr>
        <w:tab/>
      </w:r>
      <w:r w:rsidR="00270B27">
        <w:rPr>
          <w:bCs/>
          <w:sz w:val="28"/>
          <w:szCs w:val="28"/>
        </w:rPr>
        <w:tab/>
      </w:r>
      <w:r w:rsidR="00270B27">
        <w:rPr>
          <w:bCs/>
          <w:sz w:val="28"/>
          <w:szCs w:val="28"/>
        </w:rPr>
        <w:tab/>
        <w:t xml:space="preserve">       </w:t>
      </w:r>
      <w:r w:rsidR="00270B27">
        <w:rPr>
          <w:bCs/>
          <w:sz w:val="28"/>
          <w:szCs w:val="28"/>
        </w:rPr>
        <w:tab/>
      </w:r>
      <w:r w:rsidR="00270B27">
        <w:rPr>
          <w:bCs/>
          <w:sz w:val="28"/>
          <w:szCs w:val="28"/>
        </w:rPr>
        <w:tab/>
      </w:r>
      <w:r w:rsidR="00270B27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19-12</w:t>
      </w:r>
    </w:p>
    <w:p w:rsidR="00B153BE" w:rsidRDefault="00270B2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153BE" w:rsidRDefault="00B153B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153BE">
        <w:tc>
          <w:tcPr>
            <w:tcW w:w="5571" w:type="dxa"/>
            <w:shd w:val="clear" w:color="auto" w:fill="auto"/>
          </w:tcPr>
          <w:p w:rsidR="00B153BE" w:rsidRDefault="00270B27">
            <w:pPr>
              <w:pStyle w:val="31"/>
            </w:pPr>
            <w:r>
              <w:t xml:space="preserve">О регистрации </w:t>
            </w:r>
            <w:proofErr w:type="spellStart"/>
            <w:r>
              <w:t>Коломыца</w:t>
            </w:r>
            <w:proofErr w:type="spellEnd"/>
            <w:r>
              <w:t xml:space="preserve"> Александр</w:t>
            </w:r>
            <w:r>
              <w:t>а</w:t>
            </w:r>
            <w:r>
              <w:t xml:space="preserve"> Владимирович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Бессергеневскому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153BE" w:rsidRDefault="00B153BE">
      <w:pPr>
        <w:jc w:val="both"/>
        <w:rPr>
          <w:sz w:val="16"/>
          <w:szCs w:val="16"/>
        </w:rPr>
      </w:pPr>
    </w:p>
    <w:p w:rsidR="00B153BE" w:rsidRDefault="00270B2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Коломыца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</w:t>
      </w:r>
      <w:r>
        <w:rPr>
          <w:sz w:val="28"/>
          <w:szCs w:val="28"/>
          <w:lang w:eastAsia="ar-SA"/>
        </w:rPr>
        <w:t xml:space="preserve">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</w:t>
      </w:r>
      <w:r>
        <w:rPr>
          <w:sz w:val="28"/>
          <w:szCs w:val="28"/>
          <w:lang w:eastAsia="ar-SA"/>
        </w:rPr>
        <w:t>астного закона</w:t>
      </w:r>
    </w:p>
    <w:p w:rsidR="00B153BE" w:rsidRDefault="00B153BE">
      <w:pPr>
        <w:pStyle w:val="-1"/>
        <w:spacing w:line="240" w:lineRule="auto"/>
        <w:rPr>
          <w:szCs w:val="28"/>
        </w:rPr>
      </w:pPr>
    </w:p>
    <w:p w:rsidR="00B153BE" w:rsidRDefault="00270B27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B153BE" w:rsidRDefault="00B153BE">
      <w:pPr>
        <w:pStyle w:val="a3"/>
        <w:jc w:val="center"/>
        <w:rPr>
          <w:b/>
          <w:sz w:val="16"/>
          <w:szCs w:val="16"/>
        </w:rPr>
      </w:pPr>
    </w:p>
    <w:p w:rsidR="00B153BE" w:rsidRDefault="00270B27">
      <w:pPr>
        <w:pStyle w:val="a3"/>
        <w:jc w:val="center"/>
      </w:pPr>
      <w:r>
        <w:t>Ростовской области ПОСТАНОВИЛА:</w:t>
      </w:r>
    </w:p>
    <w:p w:rsidR="00B153BE" w:rsidRDefault="00B153BE">
      <w:pPr>
        <w:pStyle w:val="a3"/>
        <w:jc w:val="center"/>
        <w:rPr>
          <w:sz w:val="16"/>
          <w:szCs w:val="16"/>
        </w:rPr>
      </w:pPr>
    </w:p>
    <w:p w:rsidR="00B153BE" w:rsidRDefault="00270B2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Коломыца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96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 ПАО "Ростелеком", универсальный специалист связи Группы </w:t>
      </w:r>
      <w:proofErr w:type="spellStart"/>
      <w:r>
        <w:rPr>
          <w:sz w:val="28"/>
          <w:szCs w:val="28"/>
        </w:rPr>
        <w:t>кл</w:t>
      </w:r>
      <w:r>
        <w:rPr>
          <w:sz w:val="28"/>
          <w:szCs w:val="28"/>
        </w:rPr>
        <w:t>ентского</w:t>
      </w:r>
      <w:proofErr w:type="spellEnd"/>
      <w:r>
        <w:rPr>
          <w:sz w:val="28"/>
          <w:szCs w:val="28"/>
        </w:rPr>
        <w:t xml:space="preserve"> сервиса Сервисного центра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 Ростовского филиала,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>КПРФ - РОСТОВСК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>ИМ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ОБЛАСТН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>ЫМ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ОТДЕЛЕНИЕ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>М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D26901">
        <w:rPr>
          <w:rFonts w:ascii="Times New Roman Bold" w:hAnsi="Times New Roman Bold" w:cs="Times New Roman Bold"/>
          <w:b/>
          <w:bCs/>
          <w:sz w:val="28"/>
          <w:szCs w:val="28"/>
        </w:rPr>
        <w:t>.</w:t>
      </w:r>
      <w:r>
        <w:rPr>
          <w:rFonts w:ascii="Times New Roman Bold" w:hAnsi="Times New Roman Bold" w:cs="Times New Roman Bold"/>
          <w:b/>
          <w:bCs/>
        </w:rPr>
        <w:t xml:space="preserve"> </w:t>
      </w:r>
      <w:r>
        <w:rPr>
          <w:sz w:val="28"/>
          <w:szCs w:val="28"/>
        </w:rPr>
        <w:lastRenderedPageBreak/>
        <w:t xml:space="preserve">Дата регистрации </w:t>
      </w:r>
      <w:r w:rsidR="00D26901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</w:t>
      </w:r>
      <w:r>
        <w:rPr>
          <w:sz w:val="28"/>
          <w:szCs w:val="28"/>
        </w:rPr>
        <w:t xml:space="preserve">регистрации </w:t>
      </w:r>
      <w:bookmarkStart w:id="0" w:name="_GoBack"/>
      <w:r w:rsidR="00D26901">
        <w:rPr>
          <w:sz w:val="28"/>
          <w:szCs w:val="28"/>
        </w:rPr>
        <w:t>14 часов 2</w:t>
      </w:r>
      <w:r w:rsidR="00D26901">
        <w:rPr>
          <w:sz w:val="28"/>
          <w:szCs w:val="28"/>
        </w:rPr>
        <w:t>5</w:t>
      </w:r>
      <w:r w:rsidR="00D2690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B153BE" w:rsidRDefault="00270B2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B153BE" w:rsidRDefault="00270B2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</w:t>
      </w:r>
      <w:r>
        <w:rPr>
          <w:sz w:val="28"/>
          <w:szCs w:val="28"/>
        </w:rPr>
        <w:t xml:space="preserve"> бюллетене.</w:t>
      </w:r>
    </w:p>
    <w:p w:rsidR="00B153BE" w:rsidRDefault="00270B2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B153BE" w:rsidRDefault="00270B2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</w:t>
      </w:r>
      <w:r>
        <w:rPr>
          <w:sz w:val="28"/>
          <w:szCs w:val="28"/>
        </w:rPr>
        <w:t>я Территориальной избирательной комиссии Октябрьского района Ростовской области Михайлову Т.А.</w:t>
      </w:r>
    </w:p>
    <w:p w:rsidR="00B153BE" w:rsidRDefault="00B153BE">
      <w:pPr>
        <w:ind w:firstLine="360"/>
        <w:jc w:val="both"/>
        <w:rPr>
          <w:sz w:val="28"/>
          <w:szCs w:val="28"/>
        </w:rPr>
      </w:pPr>
    </w:p>
    <w:p w:rsidR="00B153BE" w:rsidRDefault="00B153BE">
      <w:pPr>
        <w:pStyle w:val="a3"/>
        <w:ind w:firstLine="720"/>
        <w:rPr>
          <w:sz w:val="16"/>
          <w:szCs w:val="16"/>
        </w:rPr>
      </w:pPr>
    </w:p>
    <w:p w:rsidR="00B153BE" w:rsidRDefault="00B153BE">
      <w:pPr>
        <w:pStyle w:val="a3"/>
        <w:ind w:firstLine="360"/>
        <w:rPr>
          <w:sz w:val="16"/>
          <w:szCs w:val="16"/>
        </w:rPr>
      </w:pPr>
    </w:p>
    <w:p w:rsidR="00B153BE" w:rsidRDefault="00B153BE">
      <w:pPr>
        <w:pStyle w:val="a3"/>
        <w:ind w:firstLine="360"/>
      </w:pPr>
    </w:p>
    <w:p w:rsidR="00B153BE" w:rsidRDefault="00270B27">
      <w:pPr>
        <w:pStyle w:val="3"/>
      </w:pPr>
      <w:r>
        <w:t>Председатель комиссии                                                        И.В. Болдырева</w:t>
      </w:r>
    </w:p>
    <w:p w:rsidR="00B153BE" w:rsidRDefault="00B153BE">
      <w:pPr>
        <w:rPr>
          <w:sz w:val="28"/>
        </w:rPr>
      </w:pPr>
    </w:p>
    <w:p w:rsidR="00B153BE" w:rsidRDefault="00270B27">
      <w:r>
        <w:rPr>
          <w:sz w:val="28"/>
        </w:rPr>
        <w:t xml:space="preserve">Секретарь комиссии                                              </w:t>
      </w:r>
      <w:r>
        <w:rPr>
          <w:sz w:val="28"/>
        </w:rPr>
        <w:t xml:space="preserve">                Т.А. Михайлова</w:t>
      </w:r>
    </w:p>
    <w:p w:rsidR="00B153BE" w:rsidRDefault="00B153BE"/>
    <w:p w:rsidR="00B153BE" w:rsidRDefault="00B153BE"/>
    <w:sectPr w:rsidR="00B153B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B27" w:rsidRDefault="00270B27">
      <w:r>
        <w:separator/>
      </w:r>
    </w:p>
  </w:endnote>
  <w:endnote w:type="continuationSeparator" w:id="0">
    <w:p w:rsidR="00270B27" w:rsidRDefault="0027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B27" w:rsidRDefault="00270B27">
      <w:r>
        <w:separator/>
      </w:r>
    </w:p>
  </w:footnote>
  <w:footnote w:type="continuationSeparator" w:id="0">
    <w:p w:rsidR="00270B27" w:rsidRDefault="00270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70B27"/>
    <w:rsid w:val="002A19A8"/>
    <w:rsid w:val="002E1E1E"/>
    <w:rsid w:val="002F0D0F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378F"/>
    <w:rsid w:val="008A4A70"/>
    <w:rsid w:val="008C0726"/>
    <w:rsid w:val="008C79A3"/>
    <w:rsid w:val="008D7847"/>
    <w:rsid w:val="0095401B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153BE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26901"/>
    <w:rsid w:val="00D37F09"/>
    <w:rsid w:val="00D570DE"/>
    <w:rsid w:val="00D83599"/>
    <w:rsid w:val="00DC4966"/>
    <w:rsid w:val="00DD1630"/>
    <w:rsid w:val="00DF206E"/>
    <w:rsid w:val="00E46951"/>
    <w:rsid w:val="00E73ACF"/>
    <w:rsid w:val="00E74591"/>
    <w:rsid w:val="00E935DC"/>
    <w:rsid w:val="00EF57D9"/>
    <w:rsid w:val="00F0588D"/>
    <w:rsid w:val="00F553F2"/>
    <w:rsid w:val="00F65553"/>
    <w:rsid w:val="00FF1CD5"/>
    <w:rsid w:val="7DF68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2026-08-07T11:22:00Z</dcterms:created>
  <dcterms:modified xsi:type="dcterms:W3CDTF">2026-08-12T10:10:00Z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FC54EBBFD0E992BBBEC7796A32276600_42</vt:lpwstr>
  </property>
</Properties>
</file>